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6F" w:rsidRPr="00AC3CCB" w:rsidRDefault="0093226F" w:rsidP="0093226F">
      <w:pPr>
        <w:pStyle w:val="Default"/>
      </w:pPr>
    </w:p>
    <w:p w:rsidR="0093226F" w:rsidRDefault="0093226F" w:rsidP="0093226F">
      <w:pPr>
        <w:pStyle w:val="Default"/>
      </w:pPr>
      <w:r w:rsidRPr="00AC3CCB">
        <w:t xml:space="preserve"> </w:t>
      </w:r>
      <w:r>
        <w:rPr>
          <w:b/>
          <w:bCs/>
        </w:rPr>
        <w:t>DISTRICT 14 MEETING AGENDA</w:t>
      </w:r>
    </w:p>
    <w:p w:rsidR="002F3456" w:rsidRDefault="002F3456" w:rsidP="0093226F">
      <w:pPr>
        <w:pStyle w:val="Default"/>
      </w:pPr>
      <w:r>
        <w:t>September 25th</w:t>
      </w:r>
    </w:p>
    <w:p w:rsidR="00AA2FE2" w:rsidRPr="00AC3CCB" w:rsidRDefault="00AA2FE2" w:rsidP="0093226F">
      <w:pPr>
        <w:pStyle w:val="Default"/>
      </w:pPr>
      <w:r>
        <w:t xml:space="preserve">Hosted by </w:t>
      </w:r>
      <w:r w:rsidR="0044422A">
        <w:t xml:space="preserve"> </w:t>
      </w:r>
    </w:p>
    <w:p w:rsidR="0093226F" w:rsidRDefault="0093226F" w:rsidP="0093226F">
      <w:pPr>
        <w:pStyle w:val="Default"/>
      </w:pPr>
      <w:r w:rsidRPr="00AC3CCB">
        <w:rPr>
          <w:b/>
          <w:bCs/>
        </w:rPr>
        <w:t xml:space="preserve">Call Meeting To Order: </w:t>
      </w:r>
      <w:r w:rsidRPr="00AC3CCB">
        <w:rPr>
          <w:i/>
          <w:iCs/>
        </w:rPr>
        <w:t xml:space="preserve">Serenity Prayer </w:t>
      </w:r>
      <w:r w:rsidRPr="00AC3CCB">
        <w:t>led by:</w:t>
      </w:r>
      <w:r>
        <w:t xml:space="preserve"> </w:t>
      </w:r>
    </w:p>
    <w:p w:rsidR="0093226F" w:rsidRPr="00AC3CCB" w:rsidRDefault="0093226F" w:rsidP="0093226F">
      <w:pPr>
        <w:pStyle w:val="Default"/>
      </w:pPr>
      <w:r w:rsidRPr="00AC3CCB">
        <w:rPr>
          <w:i/>
          <w:iCs/>
        </w:rPr>
        <w:t xml:space="preserve">Traditions </w:t>
      </w:r>
      <w:r w:rsidRPr="00AC3CCB">
        <w:t>read by:</w:t>
      </w:r>
      <w:r w:rsidR="00903367">
        <w:tab/>
      </w:r>
    </w:p>
    <w:p w:rsidR="0093226F" w:rsidRPr="00AC3CCB" w:rsidRDefault="0093226F" w:rsidP="0093226F">
      <w:pPr>
        <w:pStyle w:val="Default"/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Step </w:t>
      </w:r>
      <w:r w:rsidRPr="00AC3CCB">
        <w:rPr>
          <w:i/>
          <w:iCs/>
        </w:rPr>
        <w:t xml:space="preserve"> </w:t>
      </w:r>
      <w:r w:rsidR="00AA2FE2">
        <w:t>read</w:t>
      </w:r>
      <w:proofErr w:type="gramEnd"/>
      <w:r w:rsidR="00AA2FE2">
        <w:t xml:space="preserve"> by:</w:t>
      </w:r>
      <w:r w:rsidR="00525F4E">
        <w:t xml:space="preserve"> </w:t>
      </w:r>
    </w:p>
    <w:p w:rsidR="0093226F" w:rsidRDefault="0093226F" w:rsidP="0093226F">
      <w:pPr>
        <w:pStyle w:val="Default"/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Concept </w:t>
      </w:r>
      <w:r w:rsidRPr="00AC3CCB">
        <w:rPr>
          <w:i/>
          <w:iCs/>
        </w:rPr>
        <w:t xml:space="preserve"> </w:t>
      </w:r>
      <w:r w:rsidR="00AA2FE2">
        <w:t>read</w:t>
      </w:r>
      <w:proofErr w:type="gramEnd"/>
      <w:r w:rsidR="00AA2FE2">
        <w:t xml:space="preserve"> by:</w:t>
      </w:r>
    </w:p>
    <w:p w:rsidR="0093226F" w:rsidRPr="00AC3CCB" w:rsidRDefault="0093226F" w:rsidP="0093226F">
      <w:pPr>
        <w:pStyle w:val="Default"/>
      </w:pPr>
      <w:r w:rsidRPr="00AC3CCB">
        <w:rPr>
          <w:b/>
          <w:bCs/>
        </w:rPr>
        <w:t xml:space="preserve">2. New GSRs: </w:t>
      </w:r>
    </w:p>
    <w:p w:rsidR="0093226F" w:rsidRPr="00AC3CCB" w:rsidRDefault="0093226F" w:rsidP="0093226F">
      <w:pPr>
        <w:pStyle w:val="Default"/>
      </w:pPr>
      <w:r w:rsidRPr="00AC3CCB">
        <w:rPr>
          <w:b/>
          <w:bCs/>
        </w:rPr>
        <w:t xml:space="preserve">3. Introductions: </w:t>
      </w:r>
    </w:p>
    <w:p w:rsidR="0093226F" w:rsidRPr="00F23FB6" w:rsidRDefault="0093226F" w:rsidP="0093226F">
      <w:pPr>
        <w:pStyle w:val="Default"/>
      </w:pPr>
      <w:r>
        <w:rPr>
          <w:b/>
          <w:bCs/>
        </w:rPr>
        <w:t>4. Seventh Tradition:</w:t>
      </w:r>
      <w:r w:rsidR="00F23FB6">
        <w:rPr>
          <w:b/>
          <w:bCs/>
        </w:rPr>
        <w:t xml:space="preserve"> </w:t>
      </w:r>
    </w:p>
    <w:p w:rsidR="0093226F" w:rsidRPr="002945DE" w:rsidRDefault="0093226F" w:rsidP="0093226F">
      <w:pPr>
        <w:pStyle w:val="Default"/>
        <w:rPr>
          <w:bCs/>
        </w:rPr>
      </w:pPr>
      <w:r w:rsidRPr="00AC3CCB">
        <w:rPr>
          <w:b/>
          <w:bCs/>
        </w:rPr>
        <w:t xml:space="preserve">5. Secretary’s Report </w:t>
      </w:r>
      <w:r w:rsidR="00FC3412">
        <w:rPr>
          <w:b/>
          <w:bCs/>
        </w:rPr>
        <w:t>(Amanda 1/2021</w:t>
      </w:r>
      <w:r w:rsidR="001A1C55">
        <w:rPr>
          <w:b/>
          <w:bCs/>
        </w:rPr>
        <w:t xml:space="preserve">: </w:t>
      </w:r>
      <w:r w:rsidR="002945DE">
        <w:rPr>
          <w:b/>
          <w:bCs/>
        </w:rPr>
        <w:t xml:space="preserve"> </w:t>
      </w:r>
    </w:p>
    <w:p w:rsidR="00AA2FE2" w:rsidRDefault="0093226F" w:rsidP="0093226F">
      <w:pPr>
        <w:pStyle w:val="Default"/>
        <w:rPr>
          <w:bCs/>
        </w:rPr>
      </w:pPr>
      <w:r w:rsidRPr="00AC3CCB">
        <w:rPr>
          <w:b/>
          <w:bCs/>
        </w:rPr>
        <w:t xml:space="preserve">6. Treasurer’s Report </w:t>
      </w:r>
      <w:r w:rsidR="00FC3412">
        <w:rPr>
          <w:bCs/>
        </w:rPr>
        <w:t>(</w:t>
      </w:r>
      <w:r w:rsidR="00FC3412">
        <w:rPr>
          <w:b/>
          <w:bCs/>
        </w:rPr>
        <w:t>Tatiana 1/2021</w:t>
      </w:r>
      <w:r w:rsidRPr="00AC3CCB">
        <w:rPr>
          <w:bCs/>
        </w:rPr>
        <w:t xml:space="preserve">): </w:t>
      </w:r>
    </w:p>
    <w:p w:rsidR="0093226F" w:rsidRPr="00AC3CCB" w:rsidRDefault="0093226F" w:rsidP="0093226F">
      <w:pPr>
        <w:pStyle w:val="Default"/>
        <w:rPr>
          <w:bCs/>
        </w:rPr>
      </w:pPr>
      <w:r w:rsidRPr="00AC3CCB">
        <w:rPr>
          <w:b/>
          <w:bCs/>
        </w:rPr>
        <w:t xml:space="preserve">7. Records Coordinator’s Report </w:t>
      </w:r>
      <w:r w:rsidRPr="00AC3CCB">
        <w:t>(</w:t>
      </w:r>
      <w:r w:rsidR="00525F4E">
        <w:rPr>
          <w:b/>
          <w:bCs/>
        </w:rPr>
        <w:t>Temp Allison</w:t>
      </w:r>
      <w:r w:rsidRPr="00AC3CCB">
        <w:rPr>
          <w:bCs/>
        </w:rPr>
        <w:t xml:space="preserve">): </w:t>
      </w:r>
    </w:p>
    <w:p w:rsidR="0093226F" w:rsidRPr="00AC3CCB" w:rsidRDefault="0093226F" w:rsidP="0093226F">
      <w:pPr>
        <w:pStyle w:val="Default"/>
      </w:pPr>
      <w:r w:rsidRPr="00AC3CCB">
        <w:rPr>
          <w:b/>
          <w:bCs/>
        </w:rPr>
        <w:t xml:space="preserve">8. DCM/Alternates’ Reports </w:t>
      </w:r>
    </w:p>
    <w:p w:rsidR="00233723" w:rsidRPr="00AA2FE2" w:rsidRDefault="0093226F" w:rsidP="00AA2FE2">
      <w:pPr>
        <w:rPr>
          <w:rFonts w:ascii="Times New Roman" w:hAnsi="Times New Roman" w:cs="Times New Roman"/>
        </w:rPr>
      </w:pPr>
      <w:r w:rsidRPr="00AC3CCB">
        <w:rPr>
          <w:b/>
          <w:bCs/>
        </w:rPr>
        <w:tab/>
        <w:t xml:space="preserve">DCM for GV </w:t>
      </w:r>
      <w:r w:rsidR="00FC3412">
        <w:rPr>
          <w:b/>
          <w:bCs/>
        </w:rPr>
        <w:t>(A</w:t>
      </w:r>
      <w:r w:rsidR="00903367">
        <w:rPr>
          <w:b/>
          <w:bCs/>
        </w:rPr>
        <w:t>l</w:t>
      </w:r>
      <w:r w:rsidR="00FC3412">
        <w:rPr>
          <w:b/>
          <w:bCs/>
        </w:rPr>
        <w:t>lison B 1/2021</w:t>
      </w:r>
      <w:r w:rsidRPr="00AC3CCB">
        <w:rPr>
          <w:bCs/>
        </w:rPr>
        <w:t>)</w:t>
      </w:r>
      <w:r w:rsidR="00F015D5">
        <w:rPr>
          <w:bCs/>
        </w:rPr>
        <w:t xml:space="preserve"> Alternate (Jeff V 1/2021</w:t>
      </w:r>
    </w:p>
    <w:p w:rsidR="0093226F" w:rsidRPr="00AC3CCB" w:rsidRDefault="0093226F" w:rsidP="0093226F">
      <w:pPr>
        <w:pStyle w:val="Default"/>
        <w:rPr>
          <w:bCs/>
        </w:rPr>
      </w:pPr>
      <w:r w:rsidRPr="00AC3CCB">
        <w:rPr>
          <w:b/>
          <w:bCs/>
        </w:rPr>
        <w:tab/>
        <w:t xml:space="preserve">DCM for EV </w:t>
      </w:r>
      <w:r w:rsidR="00FC2C14">
        <w:rPr>
          <w:bCs/>
        </w:rPr>
        <w:t>(</w:t>
      </w:r>
      <w:r w:rsidR="00FC2C14">
        <w:rPr>
          <w:b/>
          <w:bCs/>
        </w:rPr>
        <w:t>Leo 12/2019</w:t>
      </w:r>
      <w:r w:rsidRPr="00AC3CCB">
        <w:rPr>
          <w:bCs/>
        </w:rPr>
        <w:t>):</w:t>
      </w:r>
      <w:r>
        <w:rPr>
          <w:bCs/>
        </w:rPr>
        <w:t xml:space="preserve"> </w:t>
      </w:r>
    </w:p>
    <w:p w:rsidR="0093226F" w:rsidRPr="00AC3CCB" w:rsidRDefault="0093226F" w:rsidP="0093226F">
      <w:pPr>
        <w:pStyle w:val="Default"/>
        <w:rPr>
          <w:bCs/>
        </w:rPr>
      </w:pPr>
      <w:r w:rsidRPr="00AC3CCB">
        <w:rPr>
          <w:b/>
          <w:bCs/>
        </w:rPr>
        <w:tab/>
        <w:t xml:space="preserve">DCM for Aspen </w:t>
      </w:r>
      <w:r w:rsidR="00FC2C14">
        <w:rPr>
          <w:bCs/>
        </w:rPr>
        <w:t>(</w:t>
      </w:r>
      <w:r w:rsidR="00FC2C14">
        <w:rPr>
          <w:b/>
          <w:bCs/>
        </w:rPr>
        <w:t>Holly A 1/2021</w:t>
      </w:r>
      <w:r>
        <w:rPr>
          <w:bCs/>
        </w:rPr>
        <w:t>)</w:t>
      </w:r>
      <w:r w:rsidR="00F015D5">
        <w:rPr>
          <w:bCs/>
        </w:rPr>
        <w:t xml:space="preserve"> Alternate (Vacant)</w:t>
      </w:r>
      <w:r w:rsidR="00360664">
        <w:rPr>
          <w:bCs/>
        </w:rPr>
        <w:t>:</w:t>
      </w:r>
    </w:p>
    <w:p w:rsidR="0093226F" w:rsidRPr="00AC3CCB" w:rsidRDefault="0093226F" w:rsidP="0093226F">
      <w:pPr>
        <w:pStyle w:val="Default"/>
        <w:rPr>
          <w:bCs/>
        </w:rPr>
      </w:pPr>
      <w:r w:rsidRPr="00AC3CCB">
        <w:rPr>
          <w:b/>
          <w:bCs/>
        </w:rPr>
        <w:tab/>
        <w:t xml:space="preserve">DCM for RFV </w:t>
      </w:r>
      <w:r w:rsidR="00FC2C14">
        <w:rPr>
          <w:bCs/>
        </w:rPr>
        <w:t>(</w:t>
      </w:r>
      <w:r w:rsidR="00FC2C14">
        <w:rPr>
          <w:b/>
          <w:bCs/>
        </w:rPr>
        <w:t>Mike B 1/2021</w:t>
      </w:r>
      <w:r w:rsidRPr="00AC3CCB">
        <w:rPr>
          <w:bCs/>
        </w:rPr>
        <w:t>)</w:t>
      </w:r>
      <w:r w:rsidR="00F015D5">
        <w:rPr>
          <w:bCs/>
        </w:rPr>
        <w:t xml:space="preserve"> </w:t>
      </w:r>
      <w:r w:rsidR="00AA2FE2">
        <w:rPr>
          <w:bCs/>
        </w:rPr>
        <w:t>Al</w:t>
      </w:r>
      <w:r w:rsidR="00EF4588">
        <w:rPr>
          <w:bCs/>
        </w:rPr>
        <w:t>t</w:t>
      </w:r>
      <w:r w:rsidR="00AA2FE2">
        <w:rPr>
          <w:bCs/>
        </w:rPr>
        <w:t>ernate (Seth 1/2021)</w:t>
      </w:r>
    </w:p>
    <w:p w:rsidR="0093226F" w:rsidRPr="00AC3CCB" w:rsidRDefault="0093226F" w:rsidP="0093226F">
      <w:pPr>
        <w:pStyle w:val="Default"/>
      </w:pPr>
      <w:r w:rsidRPr="00AC3CCB">
        <w:rPr>
          <w:b/>
          <w:bCs/>
        </w:rPr>
        <w:t xml:space="preserve">9. Committee Reports: </w:t>
      </w:r>
    </w:p>
    <w:p w:rsidR="00AA2FE2" w:rsidRDefault="0093226F" w:rsidP="00AA2FE2">
      <w:pPr>
        <w:pStyle w:val="Default"/>
        <w:spacing w:after="25"/>
        <w:rPr>
          <w:bCs/>
        </w:rPr>
      </w:pPr>
      <w:r w:rsidRPr="00AC3CCB">
        <w:rPr>
          <w:b/>
          <w:bCs/>
        </w:rPr>
        <w:tab/>
        <w:t xml:space="preserve">a. </w:t>
      </w:r>
      <w:r w:rsidRPr="00AC3CCB">
        <w:rPr>
          <w:b/>
          <w:bCs/>
          <w:i/>
          <w:iCs/>
        </w:rPr>
        <w:t xml:space="preserve">Archives </w:t>
      </w:r>
      <w:r w:rsidR="00FC2C14">
        <w:rPr>
          <w:bCs/>
        </w:rPr>
        <w:t>(</w:t>
      </w:r>
      <w:r w:rsidR="002F3456">
        <w:rPr>
          <w:bCs/>
        </w:rPr>
        <w:t>Vacant</w:t>
      </w:r>
      <w:r w:rsidR="00AA2FE2">
        <w:rPr>
          <w:bCs/>
        </w:rPr>
        <w:t>)</w:t>
      </w:r>
      <w:r w:rsidR="00F015D5">
        <w:rPr>
          <w:bCs/>
        </w:rPr>
        <w:t xml:space="preserve"> </w:t>
      </w:r>
    </w:p>
    <w:p w:rsidR="00360664" w:rsidRPr="00AA2FE2" w:rsidRDefault="00AA2FE2" w:rsidP="00AA2FE2">
      <w:pPr>
        <w:pStyle w:val="Default"/>
        <w:spacing w:after="25"/>
        <w:rPr>
          <w:bCs/>
        </w:rPr>
      </w:pPr>
      <w:r>
        <w:rPr>
          <w:bCs/>
        </w:rPr>
        <w:t xml:space="preserve">          </w:t>
      </w:r>
      <w:r w:rsidR="0093226F">
        <w:rPr>
          <w:b/>
          <w:bCs/>
        </w:rPr>
        <w:t xml:space="preserve">  </w:t>
      </w:r>
      <w:r w:rsidR="0093226F" w:rsidRPr="00AC3CCB">
        <w:rPr>
          <w:b/>
          <w:bCs/>
        </w:rPr>
        <w:t xml:space="preserve">b. </w:t>
      </w:r>
      <w:r w:rsidR="0093226F" w:rsidRPr="00AC3CCB">
        <w:rPr>
          <w:b/>
          <w:bCs/>
          <w:i/>
          <w:iCs/>
        </w:rPr>
        <w:t xml:space="preserve">Intergroup/MAL </w:t>
      </w:r>
      <w:r w:rsidR="0093226F" w:rsidRPr="00AC3CCB">
        <w:rPr>
          <w:bCs/>
        </w:rPr>
        <w:t>(Jeff 12, 2019</w:t>
      </w:r>
      <w:r>
        <w:t xml:space="preserve"> </w:t>
      </w:r>
    </w:p>
    <w:p w:rsidR="0093226F" w:rsidRPr="00AC3CCB" w:rsidRDefault="00AA2FE2" w:rsidP="0093226F">
      <w:pPr>
        <w:pStyle w:val="Default"/>
        <w:spacing w:after="25"/>
      </w:pPr>
      <w:r>
        <w:t xml:space="preserve">           </w:t>
      </w:r>
      <w:r w:rsidR="00360664">
        <w:t xml:space="preserve"> </w:t>
      </w:r>
      <w:r w:rsidR="0093226F" w:rsidRPr="00AC3CCB">
        <w:rPr>
          <w:b/>
          <w:bCs/>
        </w:rPr>
        <w:t xml:space="preserve">c. </w:t>
      </w:r>
      <w:r w:rsidR="0093226F" w:rsidRPr="00AC3CCB">
        <w:rPr>
          <w:b/>
          <w:bCs/>
          <w:i/>
          <w:iCs/>
        </w:rPr>
        <w:t xml:space="preserve">Corrections </w:t>
      </w:r>
      <w:r w:rsidR="00FC2C14">
        <w:rPr>
          <w:bCs/>
        </w:rPr>
        <w:t xml:space="preserve">(Wayne </w:t>
      </w:r>
      <w:r w:rsidR="00233723">
        <w:rPr>
          <w:bCs/>
        </w:rPr>
        <w:t>0</w:t>
      </w:r>
      <w:r w:rsidR="00FC2C14">
        <w:rPr>
          <w:bCs/>
        </w:rPr>
        <w:t>1/2021</w:t>
      </w:r>
      <w:r w:rsidR="0093226F" w:rsidRPr="00AC3CCB">
        <w:rPr>
          <w:bCs/>
        </w:rPr>
        <w:t>):</w:t>
      </w:r>
      <w:r w:rsidR="0093226F">
        <w:rPr>
          <w:bCs/>
        </w:rPr>
        <w:t xml:space="preserve"> </w:t>
      </w:r>
    </w:p>
    <w:p w:rsidR="0093226F" w:rsidRPr="00AC3CCB" w:rsidRDefault="0093226F" w:rsidP="0093226F">
      <w:pPr>
        <w:pStyle w:val="Default"/>
        <w:spacing w:after="25"/>
      </w:pPr>
      <w:r w:rsidRPr="00AC3CCB">
        <w:rPr>
          <w:b/>
          <w:bCs/>
        </w:rPr>
        <w:tab/>
        <w:t xml:space="preserve">d. </w:t>
      </w:r>
      <w:r w:rsidRPr="00AC3CCB">
        <w:rPr>
          <w:b/>
          <w:bCs/>
          <w:i/>
          <w:iCs/>
        </w:rPr>
        <w:t xml:space="preserve">Grapevine </w:t>
      </w:r>
      <w:r w:rsidR="00F015D5">
        <w:rPr>
          <w:bCs/>
        </w:rPr>
        <w:t>(</w:t>
      </w:r>
      <w:r w:rsidR="00360664">
        <w:rPr>
          <w:bCs/>
        </w:rPr>
        <w:t xml:space="preserve">Mary Bess </w:t>
      </w:r>
      <w:r w:rsidR="00233723">
        <w:rPr>
          <w:bCs/>
        </w:rPr>
        <w:t>0</w:t>
      </w:r>
      <w:r w:rsidR="00360664">
        <w:rPr>
          <w:bCs/>
        </w:rPr>
        <w:t>1/2021)</w:t>
      </w:r>
      <w:r w:rsidR="00233723">
        <w:rPr>
          <w:bCs/>
        </w:rPr>
        <w:t xml:space="preserve">: </w:t>
      </w:r>
      <w:r w:rsidR="00F015D5">
        <w:rPr>
          <w:bCs/>
        </w:rPr>
        <w:t xml:space="preserve">  </w:t>
      </w:r>
      <w:r w:rsidR="00360664">
        <w:rPr>
          <w:bCs/>
        </w:rPr>
        <w:tab/>
      </w:r>
    </w:p>
    <w:p w:rsidR="0093226F" w:rsidRPr="00AC3CCB" w:rsidRDefault="0093226F" w:rsidP="0093226F">
      <w:pPr>
        <w:pStyle w:val="Default"/>
        <w:spacing w:after="25"/>
        <w:rPr>
          <w:bCs/>
        </w:rPr>
      </w:pPr>
      <w:r w:rsidRPr="00AC3CCB">
        <w:rPr>
          <w:b/>
          <w:bCs/>
        </w:rPr>
        <w:tab/>
        <w:t xml:space="preserve">e. </w:t>
      </w:r>
      <w:r w:rsidRPr="00AC3CCB">
        <w:rPr>
          <w:b/>
          <w:bCs/>
          <w:i/>
          <w:iCs/>
        </w:rPr>
        <w:t xml:space="preserve">Literature </w:t>
      </w:r>
      <w:r w:rsidR="001A1C55">
        <w:rPr>
          <w:bCs/>
        </w:rPr>
        <w:t>(</w:t>
      </w:r>
      <w:r w:rsidR="00360664">
        <w:rPr>
          <w:bCs/>
        </w:rPr>
        <w:t xml:space="preserve">Daniel </w:t>
      </w:r>
      <w:proofErr w:type="gramStart"/>
      <w:r w:rsidR="00360664">
        <w:rPr>
          <w:bCs/>
        </w:rPr>
        <w:t>B</w:t>
      </w:r>
      <w:r w:rsidR="001A1C55">
        <w:rPr>
          <w:bCs/>
        </w:rPr>
        <w:t xml:space="preserve"> </w:t>
      </w:r>
      <w:r>
        <w:rPr>
          <w:bCs/>
        </w:rPr>
        <w:t>)</w:t>
      </w:r>
      <w:proofErr w:type="gramEnd"/>
      <w:r>
        <w:rPr>
          <w:bCs/>
        </w:rPr>
        <w:t xml:space="preserve">: </w:t>
      </w:r>
    </w:p>
    <w:p w:rsidR="00501414" w:rsidRPr="00501414" w:rsidRDefault="0093226F" w:rsidP="0093226F">
      <w:pPr>
        <w:pStyle w:val="Default"/>
        <w:rPr>
          <w:bCs/>
        </w:rPr>
      </w:pPr>
      <w:r w:rsidRPr="00AC3CCB">
        <w:rPr>
          <w:b/>
          <w:bCs/>
        </w:rPr>
        <w:tab/>
        <w:t xml:space="preserve">f. </w:t>
      </w:r>
      <w:r w:rsidRPr="00AC3CCB">
        <w:rPr>
          <w:b/>
          <w:bCs/>
          <w:i/>
          <w:iCs/>
        </w:rPr>
        <w:t>CPC for RFV</w:t>
      </w:r>
      <w:r w:rsidR="0044422A">
        <w:rPr>
          <w:b/>
          <w:bCs/>
          <w:i/>
          <w:iCs/>
        </w:rPr>
        <w:t xml:space="preserve"> (</w:t>
      </w:r>
      <w:r w:rsidR="0044422A">
        <w:rPr>
          <w:bCs/>
          <w:i/>
          <w:iCs/>
        </w:rPr>
        <w:t>Jessica G)</w:t>
      </w:r>
      <w:r w:rsidRPr="00AC3CCB">
        <w:rPr>
          <w:b/>
          <w:bCs/>
        </w:rPr>
        <w:t xml:space="preserve">: </w:t>
      </w:r>
    </w:p>
    <w:p w:rsidR="0093226F" w:rsidRPr="00AC3CCB" w:rsidRDefault="0093226F" w:rsidP="0093226F">
      <w:pPr>
        <w:pStyle w:val="Default"/>
        <w:rPr>
          <w:b/>
          <w:bCs/>
        </w:rPr>
      </w:pPr>
      <w:r w:rsidRPr="00AC3CCB">
        <w:rPr>
          <w:b/>
          <w:bCs/>
          <w:i/>
          <w:iCs/>
        </w:rPr>
        <w:tab/>
        <w:t>g. CPC and PI for EV</w:t>
      </w:r>
      <w:r w:rsidRPr="00AC3CCB">
        <w:rPr>
          <w:b/>
          <w:bCs/>
        </w:rPr>
        <w:t xml:space="preserve"> </w:t>
      </w:r>
      <w:proofErr w:type="gramStart"/>
      <w:r w:rsidR="001A1C55">
        <w:rPr>
          <w:bCs/>
        </w:rPr>
        <w:t xml:space="preserve">( </w:t>
      </w:r>
      <w:r w:rsidR="00360664">
        <w:rPr>
          <w:bCs/>
        </w:rPr>
        <w:t>Maria</w:t>
      </w:r>
      <w:proofErr w:type="gramEnd"/>
      <w:r w:rsidR="00360664">
        <w:rPr>
          <w:bCs/>
        </w:rPr>
        <w:t xml:space="preserve"> N</w:t>
      </w:r>
      <w:r w:rsidRPr="00AC3CCB">
        <w:rPr>
          <w:bCs/>
        </w:rPr>
        <w:t>):</w:t>
      </w:r>
      <w:r>
        <w:rPr>
          <w:bCs/>
        </w:rPr>
        <w:t xml:space="preserve"> </w:t>
      </w:r>
      <w:r w:rsidRPr="00AC3CCB">
        <w:rPr>
          <w:bCs/>
        </w:rPr>
        <w:t xml:space="preserve"> </w:t>
      </w:r>
    </w:p>
    <w:p w:rsidR="0093226F" w:rsidRPr="00501414" w:rsidRDefault="0093226F" w:rsidP="0093226F">
      <w:pPr>
        <w:pStyle w:val="Default"/>
        <w:spacing w:after="32"/>
      </w:pPr>
      <w:r w:rsidRPr="00AC3CCB">
        <w:rPr>
          <w:b/>
          <w:bCs/>
        </w:rPr>
        <w:tab/>
        <w:t xml:space="preserve">h. </w:t>
      </w:r>
      <w:r>
        <w:rPr>
          <w:b/>
          <w:bCs/>
          <w:i/>
          <w:iCs/>
        </w:rPr>
        <w:t>CPC and PI for GV</w:t>
      </w:r>
      <w:r w:rsidRPr="00AC3CCB">
        <w:rPr>
          <w:b/>
          <w:bCs/>
        </w:rPr>
        <w:t xml:space="preserve">; </w:t>
      </w:r>
      <w:proofErr w:type="gramStart"/>
      <w:r w:rsidR="001A1C55">
        <w:rPr>
          <w:b/>
          <w:bCs/>
        </w:rPr>
        <w:t>(</w:t>
      </w:r>
      <w:r w:rsidR="00360664">
        <w:rPr>
          <w:b/>
          <w:bCs/>
        </w:rPr>
        <w:t xml:space="preserve"> </w:t>
      </w:r>
      <w:r w:rsidR="00360664">
        <w:rPr>
          <w:bCs/>
        </w:rPr>
        <w:t>Marilyn</w:t>
      </w:r>
      <w:proofErr w:type="gramEnd"/>
      <w:r w:rsidR="00360664">
        <w:rPr>
          <w:bCs/>
        </w:rPr>
        <w:t xml:space="preserve"> G</w:t>
      </w:r>
      <w:r>
        <w:rPr>
          <w:b/>
          <w:bCs/>
        </w:rPr>
        <w:t xml:space="preserve">): </w:t>
      </w:r>
    </w:p>
    <w:p w:rsidR="0093226F" w:rsidRPr="00BA4590" w:rsidRDefault="0093226F" w:rsidP="0093226F">
      <w:pPr>
        <w:pStyle w:val="Default"/>
        <w:spacing w:after="32"/>
        <w:rPr>
          <w:b/>
          <w:bCs/>
          <w:iCs/>
        </w:rPr>
      </w:pPr>
      <w:r w:rsidRPr="00AC3CCB">
        <w:rPr>
          <w:b/>
          <w:bCs/>
        </w:rPr>
        <w:tab/>
      </w:r>
      <w:proofErr w:type="gramStart"/>
      <w:r w:rsidRPr="00AC3CCB">
        <w:rPr>
          <w:b/>
          <w:bCs/>
        </w:rPr>
        <w:t>i</w:t>
      </w:r>
      <w:proofErr w:type="gramEnd"/>
      <w:r w:rsidRPr="00AC3CCB">
        <w:rPr>
          <w:b/>
          <w:bCs/>
        </w:rPr>
        <w:t xml:space="preserve">. </w:t>
      </w:r>
      <w:r w:rsidRPr="00AC3CCB">
        <w:rPr>
          <w:b/>
          <w:bCs/>
          <w:i/>
          <w:iCs/>
        </w:rPr>
        <w:t>PI for RFV</w:t>
      </w:r>
      <w:r>
        <w:rPr>
          <w:b/>
          <w:bCs/>
          <w:i/>
          <w:iCs/>
        </w:rPr>
        <w:t xml:space="preserve"> </w:t>
      </w:r>
      <w:r w:rsidR="00233723">
        <w:rPr>
          <w:b/>
          <w:bCs/>
          <w:iCs/>
        </w:rPr>
        <w:t>(</w:t>
      </w:r>
      <w:r w:rsidR="00233723">
        <w:rPr>
          <w:bCs/>
          <w:iCs/>
        </w:rPr>
        <w:t>Jen</w:t>
      </w:r>
      <w:r w:rsidRPr="00123226">
        <w:rPr>
          <w:b/>
          <w:bCs/>
          <w:iCs/>
        </w:rPr>
        <w:t>):</w:t>
      </w:r>
    </w:p>
    <w:p w:rsidR="0093226F" w:rsidRPr="00374DB8" w:rsidRDefault="00AA2FE2" w:rsidP="0093226F">
      <w:pPr>
        <w:pStyle w:val="Default"/>
        <w:spacing w:after="32"/>
        <w:rPr>
          <w:bCs/>
        </w:rPr>
      </w:pPr>
      <w:r>
        <w:rPr>
          <w:b/>
          <w:bCs/>
        </w:rPr>
        <w:t xml:space="preserve">           </w:t>
      </w:r>
      <w:r w:rsidR="00BA4590">
        <w:rPr>
          <w:b/>
          <w:bCs/>
        </w:rPr>
        <w:t xml:space="preserve"> j</w:t>
      </w:r>
      <w:r w:rsidR="0093226F" w:rsidRPr="00AC3CCB">
        <w:rPr>
          <w:b/>
          <w:bCs/>
        </w:rPr>
        <w:t xml:space="preserve">. </w:t>
      </w:r>
      <w:r w:rsidR="0093226F" w:rsidRPr="00AC3CCB">
        <w:rPr>
          <w:b/>
          <w:bCs/>
          <w:i/>
          <w:iCs/>
        </w:rPr>
        <w:t xml:space="preserve">Meeting Lists </w:t>
      </w:r>
      <w:r w:rsidR="0093226F">
        <w:rPr>
          <w:bCs/>
        </w:rPr>
        <w:t>(</w:t>
      </w:r>
      <w:proofErr w:type="spellStart"/>
      <w:r w:rsidR="0093226F" w:rsidRPr="00AC3CCB">
        <w:rPr>
          <w:bCs/>
        </w:rPr>
        <w:t>Jair</w:t>
      </w:r>
      <w:proofErr w:type="spellEnd"/>
      <w:r w:rsidR="0093226F" w:rsidRPr="00AC3CCB">
        <w:rPr>
          <w:bCs/>
        </w:rPr>
        <w:t xml:space="preserve"> 12/2019):</w:t>
      </w:r>
    </w:p>
    <w:p w:rsidR="0093226F" w:rsidRDefault="00AA2FE2" w:rsidP="00AA2FE2">
      <w:pPr>
        <w:pStyle w:val="Default"/>
        <w:spacing w:after="32"/>
        <w:rPr>
          <w:bCs/>
        </w:rPr>
      </w:pPr>
      <w:r>
        <w:rPr>
          <w:b/>
          <w:bCs/>
        </w:rPr>
        <w:t xml:space="preserve">           </w:t>
      </w:r>
      <w:r w:rsidR="00BA4590">
        <w:rPr>
          <w:b/>
          <w:bCs/>
        </w:rPr>
        <w:t xml:space="preserve"> k</w:t>
      </w:r>
      <w:r w:rsidR="0093226F" w:rsidRPr="00AC3CCB">
        <w:rPr>
          <w:b/>
          <w:bCs/>
        </w:rPr>
        <w:t xml:space="preserve">. </w:t>
      </w:r>
      <w:r w:rsidR="0093226F" w:rsidRPr="00AC3CCB">
        <w:rPr>
          <w:b/>
          <w:bCs/>
          <w:i/>
          <w:iCs/>
        </w:rPr>
        <w:t xml:space="preserve">Phone Service </w:t>
      </w:r>
      <w:r w:rsidR="001A1C55">
        <w:rPr>
          <w:bCs/>
        </w:rPr>
        <w:t>(</w:t>
      </w:r>
      <w:r w:rsidR="00233723">
        <w:rPr>
          <w:bCs/>
        </w:rPr>
        <w:t>Sarah J. 01/2021</w:t>
      </w:r>
      <w:r w:rsidR="0093226F" w:rsidRPr="00AC3CCB">
        <w:rPr>
          <w:bCs/>
        </w:rPr>
        <w:t>):</w:t>
      </w:r>
      <w:r w:rsidR="0093226F">
        <w:rPr>
          <w:bCs/>
        </w:rPr>
        <w:t xml:space="preserve"> </w:t>
      </w:r>
    </w:p>
    <w:p w:rsidR="00BA4590" w:rsidRPr="00BA4590" w:rsidRDefault="00BA4590" w:rsidP="00AA2FE2">
      <w:pPr>
        <w:pStyle w:val="Default"/>
        <w:spacing w:after="32"/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/>
          <w:bCs/>
        </w:rPr>
        <w:t>l.</w:t>
      </w:r>
      <w:r>
        <w:rPr>
          <w:b/>
          <w:bCs/>
          <w:i/>
        </w:rPr>
        <w:t>Treatment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(</w:t>
      </w:r>
      <w:r>
        <w:rPr>
          <w:bCs/>
        </w:rPr>
        <w:t>Peter 1/2021)</w:t>
      </w:r>
    </w:p>
    <w:p w:rsidR="0093226F" w:rsidRPr="00AC3CCB" w:rsidRDefault="0093226F" w:rsidP="0093226F">
      <w:pPr>
        <w:pStyle w:val="Default"/>
        <w:spacing w:after="32"/>
        <w:rPr>
          <w:b/>
          <w:bCs/>
        </w:rPr>
      </w:pPr>
      <w:r w:rsidRPr="00AC3CCB">
        <w:rPr>
          <w:b/>
          <w:bCs/>
        </w:rPr>
        <w:t xml:space="preserve"> </w:t>
      </w:r>
      <w:r w:rsidR="00AA2FE2">
        <w:rPr>
          <w:b/>
          <w:bCs/>
        </w:rPr>
        <w:t xml:space="preserve">          </w:t>
      </w:r>
      <w:r w:rsidR="00BA4590">
        <w:rPr>
          <w:b/>
          <w:bCs/>
        </w:rPr>
        <w:t xml:space="preserve"> m</w:t>
      </w:r>
      <w:r w:rsidRPr="00AC3CCB">
        <w:rPr>
          <w:b/>
          <w:bCs/>
        </w:rPr>
        <w:t xml:space="preserve">. </w:t>
      </w:r>
      <w:r w:rsidRPr="00AC3CCB">
        <w:rPr>
          <w:b/>
          <w:bCs/>
          <w:i/>
          <w:iCs/>
        </w:rPr>
        <w:t xml:space="preserve">Sound Tech </w:t>
      </w:r>
      <w:r w:rsidR="001A1C55">
        <w:rPr>
          <w:bCs/>
        </w:rPr>
        <w:t>(</w:t>
      </w:r>
      <w:proofErr w:type="gramStart"/>
      <w:r w:rsidR="00233723">
        <w:rPr>
          <w:bCs/>
        </w:rPr>
        <w:t>Vacant</w:t>
      </w:r>
      <w:r w:rsidR="001A1C55">
        <w:rPr>
          <w:bCs/>
        </w:rPr>
        <w:t xml:space="preserve"> </w:t>
      </w:r>
      <w:r w:rsidRPr="00AC3CCB">
        <w:rPr>
          <w:bCs/>
        </w:rPr>
        <w:t>)</w:t>
      </w:r>
      <w:proofErr w:type="gramEnd"/>
      <w:r w:rsidRPr="00AC3CCB">
        <w:rPr>
          <w:bCs/>
        </w:rPr>
        <w:t>:</w:t>
      </w:r>
      <w:r w:rsidRPr="00AC3CCB">
        <w:rPr>
          <w:b/>
          <w:bCs/>
        </w:rPr>
        <w:tab/>
      </w:r>
    </w:p>
    <w:p w:rsidR="0093226F" w:rsidRPr="00AE3354" w:rsidRDefault="00AA2FE2" w:rsidP="0093226F">
      <w:pPr>
        <w:pStyle w:val="Default"/>
        <w:spacing w:after="32"/>
      </w:pPr>
      <w:r>
        <w:rPr>
          <w:b/>
          <w:bCs/>
        </w:rPr>
        <w:t xml:space="preserve">           </w:t>
      </w:r>
      <w:r w:rsidR="00BA4590">
        <w:rPr>
          <w:b/>
          <w:bCs/>
        </w:rPr>
        <w:t xml:space="preserve"> </w:t>
      </w:r>
      <w:proofErr w:type="gramStart"/>
      <w:r w:rsidR="00BA4590">
        <w:rPr>
          <w:b/>
          <w:bCs/>
        </w:rPr>
        <w:t>n</w:t>
      </w:r>
      <w:proofErr w:type="gramEnd"/>
      <w:r w:rsidR="0093226F" w:rsidRPr="00AC3CCB">
        <w:rPr>
          <w:b/>
          <w:bCs/>
        </w:rPr>
        <w:t xml:space="preserve">. </w:t>
      </w:r>
      <w:r w:rsidR="0093226F" w:rsidRPr="00AC3CCB">
        <w:rPr>
          <w:b/>
          <w:bCs/>
          <w:i/>
          <w:iCs/>
        </w:rPr>
        <w:t>Web Steward</w:t>
      </w:r>
      <w:r w:rsidR="0093226F" w:rsidRPr="00AC3CCB">
        <w:rPr>
          <w:b/>
          <w:bCs/>
        </w:rPr>
        <w:t xml:space="preserve">  </w:t>
      </w:r>
      <w:r w:rsidR="001A1C55">
        <w:rPr>
          <w:bCs/>
        </w:rPr>
        <w:t>(</w:t>
      </w:r>
      <w:r w:rsidR="00233723">
        <w:rPr>
          <w:bCs/>
        </w:rPr>
        <w:t xml:space="preserve"> Brad J 01/2021</w:t>
      </w:r>
      <w:r w:rsidR="0093226F" w:rsidRPr="00AC3CCB">
        <w:rPr>
          <w:bCs/>
        </w:rPr>
        <w:t>):</w:t>
      </w:r>
      <w:r w:rsidR="0093226F">
        <w:rPr>
          <w:bCs/>
        </w:rPr>
        <w:t xml:space="preserve"> </w:t>
      </w:r>
      <w:r w:rsidR="0093226F" w:rsidRPr="00AC3CCB">
        <w:rPr>
          <w:b/>
          <w:bCs/>
        </w:rPr>
        <w:t xml:space="preserve"> </w:t>
      </w:r>
    </w:p>
    <w:p w:rsidR="0093226F" w:rsidRPr="00AE3354" w:rsidRDefault="00BA4590" w:rsidP="0093226F">
      <w:pPr>
        <w:pStyle w:val="Default"/>
      </w:pPr>
      <w:r>
        <w:rPr>
          <w:b/>
          <w:bCs/>
        </w:rPr>
        <w:tab/>
        <w:t>o</w:t>
      </w:r>
      <w:r w:rsidR="0093226F" w:rsidRPr="00AC3CCB">
        <w:rPr>
          <w:b/>
          <w:bCs/>
        </w:rPr>
        <w:t xml:space="preserve">. </w:t>
      </w:r>
      <w:r w:rsidR="0093226F" w:rsidRPr="00AC3CCB">
        <w:rPr>
          <w:b/>
          <w:bCs/>
          <w:i/>
          <w:iCs/>
        </w:rPr>
        <w:t xml:space="preserve">District Liaison </w:t>
      </w:r>
      <w:r w:rsidR="001A1C55">
        <w:rPr>
          <w:bCs/>
          <w:i/>
          <w:iCs/>
        </w:rPr>
        <w:t>(</w:t>
      </w:r>
      <w:r w:rsidR="00233723">
        <w:rPr>
          <w:bCs/>
          <w:iCs/>
        </w:rPr>
        <w:t>Sue B 01/2021</w:t>
      </w:r>
      <w:r w:rsidR="001A1C55">
        <w:rPr>
          <w:bCs/>
          <w:i/>
          <w:iCs/>
        </w:rPr>
        <w:t>)</w:t>
      </w:r>
      <w:r w:rsidR="0093226F" w:rsidRPr="00AC3CCB">
        <w:rPr>
          <w:bCs/>
        </w:rPr>
        <w:t>:</w:t>
      </w:r>
      <w:r w:rsidR="0093226F" w:rsidRPr="00AC3CCB">
        <w:rPr>
          <w:b/>
          <w:bCs/>
        </w:rPr>
        <w:t xml:space="preserve"> </w:t>
      </w:r>
    </w:p>
    <w:p w:rsidR="0093226F" w:rsidRDefault="0093226F" w:rsidP="0093226F">
      <w:pPr>
        <w:pStyle w:val="Default"/>
        <w:rPr>
          <w:b/>
          <w:bCs/>
        </w:rPr>
      </w:pPr>
      <w:r w:rsidRPr="00AC3CCB">
        <w:rPr>
          <w:b/>
          <w:bCs/>
        </w:rPr>
        <w:t>10. Announcements/GSR Sharing:</w:t>
      </w:r>
    </w:p>
    <w:p w:rsidR="0093226F" w:rsidRPr="006471E9" w:rsidRDefault="0093226F" w:rsidP="0093226F">
      <w:pPr>
        <w:pStyle w:val="Default"/>
        <w:rPr>
          <w:bCs/>
        </w:rPr>
      </w:pPr>
    </w:p>
    <w:p w:rsidR="0093226F" w:rsidRPr="00AA2FE2" w:rsidRDefault="0093226F" w:rsidP="00AA2FE2">
      <w:pPr>
        <w:pStyle w:val="Default"/>
      </w:pPr>
      <w:r w:rsidRPr="00AC3CCB">
        <w:rPr>
          <w:b/>
          <w:bCs/>
        </w:rPr>
        <w:t xml:space="preserve">11. Old Business: </w:t>
      </w:r>
      <w:r w:rsidRPr="00AC3CCB">
        <w:rPr>
          <w:rFonts w:ascii="Calibri" w:eastAsia="Times New Roman" w:hAnsi="Calibri" w:cs="Calibri"/>
          <w:color w:val="222222"/>
        </w:rPr>
        <w:t> </w:t>
      </w:r>
    </w:p>
    <w:p w:rsidR="00D23B68" w:rsidRDefault="00D23B68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1) </w:t>
      </w:r>
      <w:r w:rsidR="002F3456">
        <w:rPr>
          <w:rFonts w:ascii="Calibri" w:eastAsia="Times New Roman" w:hAnsi="Calibri" w:cs="Calibri"/>
          <w:color w:val="222222"/>
        </w:rPr>
        <w:t>Records Coordinator is Betsy</w:t>
      </w:r>
    </w:p>
    <w:p w:rsidR="00D23B68" w:rsidRDefault="00D23B68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2) Aspen Alt Delegate is still open</w:t>
      </w:r>
    </w:p>
    <w:p w:rsidR="002F3456" w:rsidRDefault="002F3456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3)Archives</w:t>
      </w:r>
      <w:proofErr w:type="gramEnd"/>
      <w:r>
        <w:rPr>
          <w:rFonts w:ascii="Calibri" w:eastAsia="Times New Roman" w:hAnsi="Calibri" w:cs="Calibri"/>
          <w:color w:val="222222"/>
        </w:rPr>
        <w:t xml:space="preserve"> is Open</w:t>
      </w:r>
    </w:p>
    <w:p w:rsidR="002F3456" w:rsidRDefault="002F3456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4)Mark</w:t>
      </w:r>
      <w:proofErr w:type="gramEnd"/>
      <w:r>
        <w:rPr>
          <w:rFonts w:ascii="Calibri" w:eastAsia="Times New Roman" w:hAnsi="Calibri" w:cs="Calibri"/>
          <w:color w:val="222222"/>
        </w:rPr>
        <w:t xml:space="preserve"> M. Motion to disperse $2000, seconded. Motion passed. </w:t>
      </w:r>
    </w:p>
    <w:p w:rsidR="002F3456" w:rsidRDefault="002F3456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-Motion to disperse in usual percentages ($1000 to Central Office, $500 to Area and $500 to GSO) Motion passed</w:t>
      </w:r>
    </w:p>
    <w:p w:rsidR="002F3456" w:rsidRDefault="002F3456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5)Motion</w:t>
      </w:r>
      <w:proofErr w:type="gramEnd"/>
      <w:r>
        <w:rPr>
          <w:rFonts w:ascii="Calibri" w:eastAsia="Times New Roman" w:hAnsi="Calibri" w:cs="Calibri"/>
          <w:color w:val="222222"/>
        </w:rPr>
        <w:t xml:space="preserve"> to keep District Meeting Hybrid. Motion Passed</w:t>
      </w:r>
    </w:p>
    <w:p w:rsidR="002F3456" w:rsidRDefault="002F3456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lastRenderedPageBreak/>
        <w:t>6)Discussion</w:t>
      </w:r>
      <w:proofErr w:type="gramEnd"/>
      <w:r>
        <w:rPr>
          <w:rFonts w:ascii="Calibri" w:eastAsia="Times New Roman" w:hAnsi="Calibri" w:cs="Calibri"/>
          <w:color w:val="222222"/>
        </w:rPr>
        <w:t xml:space="preserve"> for district to Purchas own equipment for Hybrid meetings so they can be held in different locations</w:t>
      </w:r>
    </w:p>
    <w:p w:rsidR="002F3456" w:rsidRDefault="002F3456" w:rsidP="0093226F">
      <w:pPr>
        <w:pStyle w:val="Default"/>
        <w:spacing w:after="23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7)Does</w:t>
      </w:r>
      <w:proofErr w:type="gramEnd"/>
      <w:r>
        <w:rPr>
          <w:rFonts w:ascii="Calibri" w:eastAsia="Times New Roman" w:hAnsi="Calibri" w:cs="Calibri"/>
          <w:color w:val="222222"/>
        </w:rPr>
        <w:t xml:space="preserve"> body want to bring back GSO/Area 10 workshop that was cancelled?</w:t>
      </w:r>
      <w:bookmarkStart w:id="0" w:name="_GoBack"/>
      <w:bookmarkEnd w:id="0"/>
    </w:p>
    <w:p w:rsidR="0093226F" w:rsidRDefault="0093226F" w:rsidP="0093226F">
      <w:pPr>
        <w:pStyle w:val="Default"/>
        <w:spacing w:after="23"/>
        <w:rPr>
          <w:b/>
        </w:rPr>
      </w:pPr>
      <w:r>
        <w:rPr>
          <w:b/>
        </w:rPr>
        <w:t>12. New Business:</w:t>
      </w:r>
    </w:p>
    <w:p w:rsidR="00FA25D4" w:rsidRDefault="00FA25D4" w:rsidP="0093226F">
      <w:pPr>
        <w:pStyle w:val="Default"/>
        <w:spacing w:after="23"/>
      </w:pPr>
    </w:p>
    <w:p w:rsidR="0093226F" w:rsidRDefault="0093226F" w:rsidP="0093226F">
      <w:pPr>
        <w:pStyle w:val="Default"/>
        <w:spacing w:after="2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3226F" w:rsidRDefault="0093226F" w:rsidP="0093226F">
      <w:pPr>
        <w:pStyle w:val="Default"/>
        <w:spacing w:after="23"/>
        <w:rPr>
          <w:b/>
        </w:rPr>
      </w:pPr>
      <w:r w:rsidRPr="00AC3CCB">
        <w:rPr>
          <w:b/>
        </w:rPr>
        <w:t>13. New business from the floor</w:t>
      </w:r>
      <w:r>
        <w:rPr>
          <w:b/>
        </w:rPr>
        <w:t>:</w:t>
      </w:r>
    </w:p>
    <w:p w:rsidR="00D40384" w:rsidRDefault="00D40384" w:rsidP="0093226F">
      <w:pPr>
        <w:pStyle w:val="Default"/>
        <w:spacing w:after="23"/>
      </w:pPr>
    </w:p>
    <w:p w:rsidR="004731BE" w:rsidRPr="00AC3CCB" w:rsidRDefault="0093226F" w:rsidP="0093226F">
      <w:pPr>
        <w:pStyle w:val="Default"/>
        <w:spacing w:after="23"/>
        <w:rPr>
          <w:b/>
        </w:rPr>
      </w:pPr>
      <w:r>
        <w:rPr>
          <w:b/>
        </w:rPr>
        <w:t>Next meeting</w:t>
      </w:r>
      <w:r w:rsidR="004731BE">
        <w:rPr>
          <w:b/>
        </w:rPr>
        <w:t xml:space="preserve"> </w:t>
      </w:r>
      <w:r w:rsidR="00AA2FE2">
        <w:rPr>
          <w:b/>
        </w:rPr>
        <w:t>March</w:t>
      </w:r>
    </w:p>
    <w:p w:rsidR="0093226F" w:rsidRPr="00AC3CCB" w:rsidRDefault="0093226F" w:rsidP="0093226F">
      <w:pPr>
        <w:pStyle w:val="Default"/>
      </w:pPr>
      <w:r>
        <w:rPr>
          <w:b/>
        </w:rPr>
        <w:t xml:space="preserve"> </w:t>
      </w:r>
      <w:r w:rsidRPr="00AC3CCB">
        <w:tab/>
      </w:r>
    </w:p>
    <w:p w:rsidR="004731BE" w:rsidRDefault="0093226F" w:rsidP="0093226F">
      <w:pPr>
        <w:pStyle w:val="Default"/>
        <w:rPr>
          <w:b/>
          <w:bCs/>
        </w:rPr>
      </w:pPr>
      <w:r w:rsidRPr="00AC3CCB">
        <w:rPr>
          <w:b/>
          <w:bCs/>
        </w:rPr>
        <w:t xml:space="preserve">14. Volunteer to </w:t>
      </w:r>
      <w:r>
        <w:rPr>
          <w:b/>
          <w:bCs/>
        </w:rPr>
        <w:t>host the next district meeting:</w:t>
      </w:r>
      <w:r w:rsidRPr="00AC3CCB">
        <w:rPr>
          <w:b/>
          <w:bCs/>
        </w:rPr>
        <w:t xml:space="preserve"> </w:t>
      </w:r>
    </w:p>
    <w:p w:rsidR="0093226F" w:rsidRPr="00AC3CCB" w:rsidRDefault="0093226F" w:rsidP="0093226F">
      <w:pPr>
        <w:pStyle w:val="Default"/>
      </w:pPr>
      <w:r w:rsidRPr="00AC3CCB">
        <w:rPr>
          <w:b/>
          <w:bCs/>
        </w:rPr>
        <w:t>16. Adjournment with a pr</w:t>
      </w:r>
      <w:r>
        <w:rPr>
          <w:b/>
          <w:bCs/>
        </w:rPr>
        <w:t>ayer of the host group’s choice:</w:t>
      </w:r>
      <w:r w:rsidR="004731BE">
        <w:rPr>
          <w:b/>
          <w:bCs/>
        </w:rPr>
        <w:t xml:space="preserve">  </w:t>
      </w: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Pr="00AC3CCB" w:rsidRDefault="0093226F" w:rsidP="0093226F">
      <w:pPr>
        <w:rPr>
          <w:sz w:val="24"/>
          <w:szCs w:val="24"/>
        </w:rPr>
      </w:pPr>
    </w:p>
    <w:p w:rsidR="0093226F" w:rsidRDefault="0093226F" w:rsidP="0093226F"/>
    <w:p w:rsidR="0093226F" w:rsidRDefault="0093226F" w:rsidP="0093226F"/>
    <w:p w:rsidR="0093226F" w:rsidRDefault="0093226F" w:rsidP="0093226F"/>
    <w:p w:rsidR="0093226F" w:rsidRDefault="0093226F" w:rsidP="0093226F"/>
    <w:p w:rsidR="0093226F" w:rsidRDefault="0093226F" w:rsidP="0093226F"/>
    <w:p w:rsidR="0030587C" w:rsidRDefault="0030587C"/>
    <w:sectPr w:rsidR="0030587C" w:rsidSect="008F4ACC">
      <w:pgSz w:w="12240" w:h="16340"/>
      <w:pgMar w:top="1203" w:right="3210" w:bottom="1440" w:left="4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297"/>
    <w:multiLevelType w:val="hybridMultilevel"/>
    <w:tmpl w:val="4B80E0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DEE"/>
    <w:multiLevelType w:val="hybridMultilevel"/>
    <w:tmpl w:val="2CD08A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56A3"/>
    <w:multiLevelType w:val="hybridMultilevel"/>
    <w:tmpl w:val="2CD08A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42A4C"/>
    <w:multiLevelType w:val="hybridMultilevel"/>
    <w:tmpl w:val="D75C92A2"/>
    <w:lvl w:ilvl="0" w:tplc="F5A8B45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A916FF"/>
    <w:multiLevelType w:val="hybridMultilevel"/>
    <w:tmpl w:val="8D686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3556E"/>
    <w:multiLevelType w:val="hybridMultilevel"/>
    <w:tmpl w:val="879276B0"/>
    <w:lvl w:ilvl="0" w:tplc="C2CA5A10">
      <w:start w:val="202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7A6F3E"/>
    <w:multiLevelType w:val="hybridMultilevel"/>
    <w:tmpl w:val="D918247C"/>
    <w:lvl w:ilvl="0" w:tplc="0824AB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2465F0"/>
    <w:multiLevelType w:val="hybridMultilevel"/>
    <w:tmpl w:val="C530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E615B"/>
    <w:multiLevelType w:val="hybridMultilevel"/>
    <w:tmpl w:val="D918247C"/>
    <w:lvl w:ilvl="0" w:tplc="0824AB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47421D"/>
    <w:multiLevelType w:val="hybridMultilevel"/>
    <w:tmpl w:val="4050D0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6F"/>
    <w:rsid w:val="001607E2"/>
    <w:rsid w:val="001A1C55"/>
    <w:rsid w:val="002309DA"/>
    <w:rsid w:val="00233723"/>
    <w:rsid w:val="002945DE"/>
    <w:rsid w:val="002F3456"/>
    <w:rsid w:val="0030587C"/>
    <w:rsid w:val="00325DFD"/>
    <w:rsid w:val="0035177F"/>
    <w:rsid w:val="00354830"/>
    <w:rsid w:val="00360664"/>
    <w:rsid w:val="004331DE"/>
    <w:rsid w:val="0044422A"/>
    <w:rsid w:val="004731BE"/>
    <w:rsid w:val="00501414"/>
    <w:rsid w:val="00525F4E"/>
    <w:rsid w:val="005914C5"/>
    <w:rsid w:val="006812BE"/>
    <w:rsid w:val="00836ACA"/>
    <w:rsid w:val="00903367"/>
    <w:rsid w:val="0093226F"/>
    <w:rsid w:val="00AA2FE2"/>
    <w:rsid w:val="00AE3354"/>
    <w:rsid w:val="00B46DA7"/>
    <w:rsid w:val="00B72786"/>
    <w:rsid w:val="00BA4590"/>
    <w:rsid w:val="00D23B68"/>
    <w:rsid w:val="00D40384"/>
    <w:rsid w:val="00EF4588"/>
    <w:rsid w:val="00F01297"/>
    <w:rsid w:val="00F015D5"/>
    <w:rsid w:val="00F23FB6"/>
    <w:rsid w:val="00FA25D4"/>
    <w:rsid w:val="00FC2C14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6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72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7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6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72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7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14</dc:creator>
  <cp:lastModifiedBy>District 14</cp:lastModifiedBy>
  <cp:revision>2</cp:revision>
  <cp:lastPrinted>2021-03-29T15:32:00Z</cp:lastPrinted>
  <dcterms:created xsi:type="dcterms:W3CDTF">2021-09-18T19:29:00Z</dcterms:created>
  <dcterms:modified xsi:type="dcterms:W3CDTF">2021-09-18T19:29:00Z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2141235482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amanda.k.wynn.yj2a@statefarm.com</vt:lpwstr>
  </property>
  <property fmtid="{D5CDD505-2E9C-101B-9397-08002B2CF9AE}" pid="6" name="_AuthorEmailDisplayName">
    <vt:lpwstr>Amanda K Wynn</vt:lpwstr>
  </property>
  <property fmtid="{D5CDD505-2E9C-101B-9397-08002B2CF9AE}" pid="7" name="_PreviousAdHocReviewCycleID">
    <vt:i4>1645367568</vt:i4>
  </property>
  <property fmtid="{D5CDD505-2E9C-101B-9397-08002B2CF9AE}" pid="8" name="_ReviewingToolsShownOnce">
    <vt:lpwstr/>
  </property>
</Properties>
</file>